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6414D" w14:textId="77777777" w:rsidR="00D21C97" w:rsidRPr="00D21C97" w:rsidRDefault="00D21C97" w:rsidP="00D21C97">
      <w:pPr>
        <w:pStyle w:val="a5"/>
        <w:spacing w:before="0" w:beforeAutospacing="0" w:after="0" w:afterAutospacing="0"/>
        <w:rPr>
          <w:b/>
          <w:spacing w:val="5"/>
          <w:sz w:val="20"/>
          <w:szCs w:val="20"/>
        </w:rPr>
      </w:pPr>
      <w:r w:rsidRPr="00D21C97">
        <w:rPr>
          <w:rFonts w:eastAsia="Arial"/>
          <w:noProof/>
          <w:sz w:val="20"/>
          <w:szCs w:val="20"/>
          <w:lang w:val="ru-RU"/>
        </w:rPr>
        <w:drawing>
          <wp:inline distT="0" distB="0" distL="0" distR="0" wp14:anchorId="3771813B" wp14:editId="18778A87">
            <wp:extent cx="2305050"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pic:spPr>
                </pic:pic>
              </a:graphicData>
            </a:graphic>
          </wp:inline>
        </w:drawing>
      </w:r>
    </w:p>
    <w:p w14:paraId="668995E6" w14:textId="77777777" w:rsidR="000A4415" w:rsidRDefault="000A4415" w:rsidP="000A4415">
      <w:pPr>
        <w:pStyle w:val="a5"/>
        <w:spacing w:before="0" w:beforeAutospacing="0" w:after="0" w:afterAutospacing="0"/>
        <w:rPr>
          <w:b/>
          <w:spacing w:val="5"/>
          <w:sz w:val="20"/>
          <w:szCs w:val="20"/>
        </w:rPr>
      </w:pPr>
      <w:r>
        <w:rPr>
          <w:b/>
          <w:spacing w:val="5"/>
          <w:sz w:val="20"/>
          <w:szCs w:val="20"/>
        </w:rPr>
        <w:t>БАЙТУКОВА Сабира Кадырбековна,</w:t>
      </w:r>
    </w:p>
    <w:p w14:paraId="47488BA5" w14:textId="77777777" w:rsidR="000A4415" w:rsidRDefault="000A4415" w:rsidP="000A4415">
      <w:pPr>
        <w:pStyle w:val="a5"/>
        <w:spacing w:before="0" w:beforeAutospacing="0" w:after="0" w:afterAutospacing="0"/>
        <w:rPr>
          <w:b/>
          <w:sz w:val="20"/>
          <w:szCs w:val="20"/>
        </w:rPr>
      </w:pPr>
      <w:r>
        <w:rPr>
          <w:b/>
          <w:spacing w:val="5"/>
          <w:sz w:val="20"/>
          <w:szCs w:val="20"/>
        </w:rPr>
        <w:t>№131 жалпы орта білім беретін мектебінің орыс тілі мен әдебиеті пәні мұғалімі</w:t>
      </w:r>
      <w:r>
        <w:rPr>
          <w:b/>
          <w:sz w:val="20"/>
          <w:szCs w:val="20"/>
        </w:rPr>
        <w:t>.</w:t>
      </w:r>
    </w:p>
    <w:p w14:paraId="452212C8" w14:textId="77777777" w:rsidR="000A4415" w:rsidRDefault="000A4415" w:rsidP="000A4415">
      <w:pPr>
        <w:pStyle w:val="a5"/>
        <w:spacing w:before="0" w:beforeAutospacing="0" w:after="0" w:afterAutospacing="0"/>
        <w:rPr>
          <w:b/>
          <w:sz w:val="20"/>
          <w:szCs w:val="20"/>
        </w:rPr>
      </w:pPr>
      <w:r>
        <w:rPr>
          <w:b/>
          <w:sz w:val="20"/>
          <w:szCs w:val="20"/>
        </w:rPr>
        <w:t>Шымкент қаласы</w:t>
      </w:r>
    </w:p>
    <w:p w14:paraId="2A8AA89A" w14:textId="77777777" w:rsidR="00875E6B" w:rsidRPr="00D21C97" w:rsidRDefault="00875E6B" w:rsidP="00D21C97">
      <w:pPr>
        <w:spacing w:after="0" w:line="240" w:lineRule="auto"/>
        <w:rPr>
          <w:rFonts w:ascii="Times New Roman" w:hAnsi="Times New Roman" w:cs="Times New Roman"/>
          <w:bCs/>
          <w:iCs/>
          <w:sz w:val="20"/>
          <w:szCs w:val="20"/>
          <w:shd w:val="clear" w:color="auto" w:fill="FFFFFF"/>
          <w:lang w:val="kk-KZ"/>
        </w:rPr>
      </w:pPr>
    </w:p>
    <w:p w14:paraId="7EBDA14E" w14:textId="4BE2304F" w:rsidR="00D21C97" w:rsidRPr="00D21C97" w:rsidRDefault="00D21C97" w:rsidP="00D21C97">
      <w:pPr>
        <w:spacing w:after="0" w:line="240" w:lineRule="auto"/>
        <w:jc w:val="right"/>
        <w:rPr>
          <w:rFonts w:ascii="Times New Roman" w:hAnsi="Times New Roman" w:cs="Times New Roman"/>
          <w:bCs/>
          <w:i/>
          <w:iCs/>
          <w:sz w:val="20"/>
          <w:szCs w:val="20"/>
          <w:shd w:val="clear" w:color="auto" w:fill="FFFFFF"/>
          <w:lang w:val="kk-KZ"/>
        </w:rPr>
      </w:pPr>
      <w:r w:rsidRPr="00D21C97">
        <w:rPr>
          <w:rFonts w:ascii="Times New Roman" w:hAnsi="Times New Roman" w:cs="Times New Roman"/>
          <w:bCs/>
          <w:i/>
          <w:iCs/>
          <w:sz w:val="20"/>
          <w:szCs w:val="20"/>
          <w:shd w:val="clear" w:color="auto" w:fill="FFFFFF"/>
        </w:rPr>
        <w:t>“</w:t>
      </w:r>
      <w:r w:rsidR="00F34E6A" w:rsidRPr="00D21C97">
        <w:rPr>
          <w:rFonts w:ascii="Times New Roman" w:hAnsi="Times New Roman" w:cs="Times New Roman"/>
          <w:bCs/>
          <w:i/>
          <w:iCs/>
          <w:sz w:val="20"/>
          <w:szCs w:val="20"/>
          <w:shd w:val="clear" w:color="auto" w:fill="FFFFFF"/>
        </w:rPr>
        <w:t xml:space="preserve">Я </w:t>
      </w:r>
      <w:r w:rsidRPr="00D21C97">
        <w:rPr>
          <w:rFonts w:ascii="Times New Roman" w:hAnsi="Times New Roman" w:cs="Times New Roman"/>
          <w:bCs/>
          <w:i/>
          <w:iCs/>
          <w:sz w:val="20"/>
          <w:szCs w:val="20"/>
          <w:shd w:val="clear" w:color="auto" w:fill="FFFFFF"/>
        </w:rPr>
        <w:t>ничему не</w:t>
      </w:r>
      <w:r w:rsidRPr="00D21C97">
        <w:rPr>
          <w:rFonts w:ascii="Times New Roman" w:hAnsi="Times New Roman" w:cs="Times New Roman"/>
          <w:bCs/>
          <w:i/>
          <w:iCs/>
          <w:sz w:val="20"/>
          <w:szCs w:val="20"/>
          <w:shd w:val="clear" w:color="auto" w:fill="FFFFFF"/>
          <w:lang w:val="kk-KZ"/>
        </w:rPr>
        <w:t xml:space="preserve"> </w:t>
      </w:r>
      <w:r w:rsidRPr="00D21C97">
        <w:rPr>
          <w:rFonts w:ascii="Times New Roman" w:hAnsi="Times New Roman" w:cs="Times New Roman"/>
          <w:bCs/>
          <w:i/>
          <w:iCs/>
          <w:sz w:val="20"/>
          <w:szCs w:val="20"/>
          <w:shd w:val="clear" w:color="auto" w:fill="FFFFFF"/>
        </w:rPr>
        <w:t xml:space="preserve">учу своих учеников, </w:t>
      </w:r>
      <w:bookmarkStart w:id="0" w:name="_GoBack"/>
      <w:bookmarkEnd w:id="0"/>
      <w:r w:rsidRPr="00D21C97">
        <w:rPr>
          <w:rFonts w:ascii="Times New Roman" w:hAnsi="Times New Roman" w:cs="Times New Roman"/>
          <w:bCs/>
          <w:i/>
          <w:iCs/>
          <w:sz w:val="20"/>
          <w:szCs w:val="20"/>
          <w:shd w:val="clear" w:color="auto" w:fill="FFFFFF"/>
        </w:rPr>
        <w:t>я</w:t>
      </w:r>
      <w:r w:rsidRPr="00D21C97">
        <w:rPr>
          <w:rFonts w:ascii="Times New Roman" w:hAnsi="Times New Roman" w:cs="Times New Roman"/>
          <w:bCs/>
          <w:i/>
          <w:iCs/>
          <w:sz w:val="20"/>
          <w:szCs w:val="20"/>
          <w:shd w:val="clear" w:color="auto" w:fill="FFFFFF"/>
          <w:lang w:val="kk-KZ"/>
        </w:rPr>
        <w:t xml:space="preserve"> </w:t>
      </w:r>
      <w:r w:rsidRPr="00D21C97">
        <w:rPr>
          <w:rFonts w:ascii="Times New Roman" w:hAnsi="Times New Roman" w:cs="Times New Roman"/>
          <w:bCs/>
          <w:i/>
          <w:iCs/>
          <w:sz w:val="20"/>
          <w:szCs w:val="20"/>
          <w:shd w:val="clear" w:color="auto" w:fill="FFFFFF"/>
        </w:rPr>
        <w:t>лишь создаю условия, в</w:t>
      </w:r>
      <w:r w:rsidRPr="00D21C97">
        <w:rPr>
          <w:rFonts w:ascii="Times New Roman" w:hAnsi="Times New Roman" w:cs="Times New Roman"/>
          <w:bCs/>
          <w:i/>
          <w:iCs/>
          <w:sz w:val="20"/>
          <w:szCs w:val="20"/>
          <w:shd w:val="clear" w:color="auto" w:fill="FFFFFF"/>
          <w:lang w:val="kk-KZ"/>
        </w:rPr>
        <w:t xml:space="preserve"> </w:t>
      </w:r>
      <w:r w:rsidRPr="00D21C97">
        <w:rPr>
          <w:rFonts w:ascii="Times New Roman" w:hAnsi="Times New Roman" w:cs="Times New Roman"/>
          <w:bCs/>
          <w:i/>
          <w:iCs/>
          <w:sz w:val="20"/>
          <w:szCs w:val="20"/>
          <w:shd w:val="clear" w:color="auto" w:fill="FFFFFF"/>
        </w:rPr>
        <w:t>которых они</w:t>
      </w:r>
      <w:r w:rsidRPr="00D21C97">
        <w:rPr>
          <w:rFonts w:ascii="Times New Roman" w:hAnsi="Times New Roman" w:cs="Times New Roman"/>
          <w:bCs/>
          <w:i/>
          <w:iCs/>
          <w:sz w:val="20"/>
          <w:szCs w:val="20"/>
          <w:shd w:val="clear" w:color="auto" w:fill="FFFFFF"/>
          <w:lang w:val="kk-KZ"/>
        </w:rPr>
        <w:t xml:space="preserve"> </w:t>
      </w:r>
      <w:r w:rsidRPr="00D21C97">
        <w:rPr>
          <w:rFonts w:ascii="Times New Roman" w:hAnsi="Times New Roman" w:cs="Times New Roman"/>
          <w:bCs/>
          <w:i/>
          <w:iCs/>
          <w:sz w:val="20"/>
          <w:szCs w:val="20"/>
          <w:shd w:val="clear" w:color="auto" w:fill="FFFFFF"/>
        </w:rPr>
        <w:t>сами научатся</w:t>
      </w:r>
      <w:proofErr w:type="gramStart"/>
      <w:r w:rsidRPr="00D21C97">
        <w:rPr>
          <w:rFonts w:ascii="Times New Roman" w:hAnsi="Times New Roman" w:cs="Times New Roman"/>
          <w:bCs/>
          <w:i/>
          <w:iCs/>
          <w:sz w:val="20"/>
          <w:szCs w:val="20"/>
          <w:shd w:val="clear" w:color="auto" w:fill="FFFFFF"/>
          <w:lang w:val="kk-KZ"/>
        </w:rPr>
        <w:t>.</w:t>
      </w:r>
      <w:r w:rsidRPr="00D21C97">
        <w:rPr>
          <w:rFonts w:ascii="Times New Roman" w:hAnsi="Times New Roman" w:cs="Times New Roman"/>
          <w:bCs/>
          <w:i/>
          <w:iCs/>
          <w:sz w:val="20"/>
          <w:szCs w:val="20"/>
          <w:shd w:val="clear" w:color="auto" w:fill="FFFFFF"/>
        </w:rPr>
        <w:t>”</w:t>
      </w:r>
      <w:proofErr w:type="gramEnd"/>
    </w:p>
    <w:p w14:paraId="2F7F4D26" w14:textId="613F64E3" w:rsidR="00D21C97" w:rsidRPr="00D21C97" w:rsidRDefault="00F34E6A" w:rsidP="00D21C97">
      <w:pPr>
        <w:spacing w:after="0" w:line="240" w:lineRule="auto"/>
        <w:ind w:firstLine="567"/>
        <w:jc w:val="right"/>
        <w:rPr>
          <w:rFonts w:ascii="Times New Roman" w:hAnsi="Times New Roman" w:cs="Times New Roman"/>
          <w:i/>
          <w:sz w:val="20"/>
          <w:szCs w:val="20"/>
          <w:shd w:val="clear" w:color="auto" w:fill="FFFFFF"/>
          <w:lang w:val="kk-KZ"/>
        </w:rPr>
      </w:pPr>
      <w:r w:rsidRPr="00D21C97">
        <w:rPr>
          <w:rFonts w:ascii="Times New Roman" w:hAnsi="Times New Roman" w:cs="Times New Roman"/>
          <w:bCs/>
          <w:i/>
          <w:iCs/>
          <w:sz w:val="20"/>
          <w:szCs w:val="20"/>
          <w:shd w:val="clear" w:color="auto" w:fill="FFFFFF"/>
        </w:rPr>
        <w:t>Альберт Эйнштейн</w:t>
      </w:r>
    </w:p>
    <w:p w14:paraId="7D94F87A" w14:textId="580E3467" w:rsidR="00D21C97" w:rsidRPr="00D21C97" w:rsidRDefault="00F34E6A" w:rsidP="00D21C97">
      <w:pPr>
        <w:spacing w:after="0" w:line="240" w:lineRule="auto"/>
        <w:ind w:firstLine="567"/>
        <w:rPr>
          <w:rFonts w:ascii="Times New Roman" w:eastAsia="Arial" w:hAnsi="Times New Roman" w:cs="Times New Roman"/>
          <w:noProof/>
          <w:sz w:val="20"/>
          <w:szCs w:val="20"/>
          <w:lang w:val="kk-KZ" w:eastAsia="ru-RU"/>
        </w:rPr>
      </w:pPr>
      <w:r w:rsidRPr="00D21C97">
        <w:rPr>
          <w:rFonts w:ascii="Times New Roman" w:eastAsia="Arial" w:hAnsi="Times New Roman" w:cs="Times New Roman"/>
          <w:sz w:val="20"/>
          <w:szCs w:val="20"/>
          <w:lang w:val="ru" w:eastAsia="ru-RU"/>
        </w:rPr>
        <w:t xml:space="preserve">На сегодняшний день поколение, стоящее на пути нашего государства к цивилизации, требует поднять процесс обучения, воспитания на новый уровень качественных изменений. Такие вопросы, как происходящие изменения в структуре школы, обмен образовательными целями, закрепление ее развивающего характера, переход к многовариантному обучению, требуют от исполнителей творческой инициативы, высокого качества работы и профессионализма. Чтобы найти правильный путь в жизни, человеку необходимо научиться </w:t>
      </w:r>
      <w:proofErr w:type="gramStart"/>
      <w:r w:rsidRPr="00D21C97">
        <w:rPr>
          <w:rFonts w:ascii="Times New Roman" w:eastAsia="Arial" w:hAnsi="Times New Roman" w:cs="Times New Roman"/>
          <w:sz w:val="20"/>
          <w:szCs w:val="20"/>
          <w:lang w:val="ru" w:eastAsia="ru-RU"/>
        </w:rPr>
        <w:t>правильно</w:t>
      </w:r>
      <w:proofErr w:type="gramEnd"/>
      <w:r w:rsidRPr="00D21C97">
        <w:rPr>
          <w:rFonts w:ascii="Times New Roman" w:eastAsia="Arial" w:hAnsi="Times New Roman" w:cs="Times New Roman"/>
          <w:sz w:val="20"/>
          <w:szCs w:val="20"/>
          <w:lang w:val="ru" w:eastAsia="ru-RU"/>
        </w:rPr>
        <w:t xml:space="preserve"> мыслить и самостоятельно принимать качественные, аргументированные решения. Развивать способности человека, не допускать их угасания, укреплять его духовную силу и </w:t>
      </w:r>
      <w:proofErr w:type="gramStart"/>
      <w:r w:rsidRPr="00D21C97">
        <w:rPr>
          <w:rFonts w:ascii="Times New Roman" w:eastAsia="Arial" w:hAnsi="Times New Roman" w:cs="Times New Roman"/>
          <w:sz w:val="20"/>
          <w:szCs w:val="20"/>
          <w:lang w:val="ru" w:eastAsia="ru-RU"/>
        </w:rPr>
        <w:t>помогать ему найти</w:t>
      </w:r>
      <w:proofErr w:type="gramEnd"/>
      <w:r w:rsidRPr="00D21C97">
        <w:rPr>
          <w:rFonts w:ascii="Times New Roman" w:eastAsia="Arial" w:hAnsi="Times New Roman" w:cs="Times New Roman"/>
          <w:sz w:val="20"/>
          <w:szCs w:val="20"/>
          <w:lang w:val="ru" w:eastAsia="ru-RU"/>
        </w:rPr>
        <w:t xml:space="preserve"> свое место в жизни.</w:t>
      </w:r>
    </w:p>
    <w:p w14:paraId="2528A868" w14:textId="4C08DCF1" w:rsidR="00041D47" w:rsidRPr="00D21C97" w:rsidRDefault="00D21C97" w:rsidP="00D21C97">
      <w:pPr>
        <w:spacing w:after="0" w:line="240" w:lineRule="auto"/>
        <w:rPr>
          <w:rFonts w:ascii="Times New Roman" w:eastAsia="Arial" w:hAnsi="Times New Roman" w:cs="Times New Roman"/>
          <w:sz w:val="20"/>
          <w:szCs w:val="20"/>
          <w:lang w:val="ru" w:eastAsia="ru-RU"/>
        </w:rPr>
      </w:pPr>
      <w:r w:rsidRPr="00D21C97">
        <w:rPr>
          <w:rFonts w:ascii="Times New Roman" w:eastAsia="Arial" w:hAnsi="Times New Roman" w:cs="Times New Roman"/>
          <w:noProof/>
          <w:sz w:val="20"/>
          <w:szCs w:val="20"/>
          <w:lang w:eastAsia="ru-RU"/>
        </w:rPr>
        <w:drawing>
          <wp:inline distT="0" distB="0" distL="0" distR="0" wp14:anchorId="05F40A83" wp14:editId="6AE1F482">
            <wp:extent cx="2619330" cy="1733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9330" cy="1733550"/>
                    </a:xfrm>
                    <a:prstGeom prst="rect">
                      <a:avLst/>
                    </a:prstGeom>
                    <a:noFill/>
                  </pic:spPr>
                </pic:pic>
              </a:graphicData>
            </a:graphic>
          </wp:inline>
        </w:drawing>
      </w:r>
      <w:r w:rsidRPr="00D21C97">
        <w:rPr>
          <w:rFonts w:ascii="Times New Roman" w:hAnsi="Times New Roman" w:cs="Times New Roman"/>
          <w:noProof/>
          <w:sz w:val="20"/>
          <w:szCs w:val="20"/>
          <w:lang w:eastAsia="ru-RU"/>
        </w:rPr>
        <w:drawing>
          <wp:inline distT="0" distB="0" distL="0" distR="0" wp14:anchorId="650B83BA" wp14:editId="4B81C254">
            <wp:extent cx="2788912" cy="173280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9557" cy="1733202"/>
                    </a:xfrm>
                    <a:prstGeom prst="rect">
                      <a:avLst/>
                    </a:prstGeom>
                  </pic:spPr>
                </pic:pic>
              </a:graphicData>
            </a:graphic>
          </wp:inline>
        </w:drawing>
      </w:r>
    </w:p>
    <w:p w14:paraId="2063ECCE" w14:textId="77777777" w:rsidR="00D21C97" w:rsidRDefault="00F34E6A" w:rsidP="00D21C97">
      <w:pPr>
        <w:spacing w:after="0" w:line="240" w:lineRule="auto"/>
        <w:ind w:firstLine="567"/>
        <w:rPr>
          <w:rFonts w:ascii="Times New Roman" w:eastAsia="Arial" w:hAnsi="Times New Roman" w:cs="Times New Roman"/>
          <w:sz w:val="20"/>
          <w:szCs w:val="20"/>
          <w:lang w:val="ru" w:eastAsia="ru-RU"/>
        </w:rPr>
      </w:pPr>
      <w:r w:rsidRPr="00D21C97">
        <w:rPr>
          <w:rFonts w:ascii="Times New Roman" w:eastAsia="Arial" w:hAnsi="Times New Roman" w:cs="Times New Roman"/>
          <w:sz w:val="20"/>
          <w:szCs w:val="20"/>
          <w:lang w:val="ru" w:eastAsia="ru-RU"/>
        </w:rPr>
        <w:t>Качество знаний проявляется в результате применения знаний и овладения многогранным анализом в различных видах деятельности ребенка. Обогащение личности школьника, его духовного мира в формировании, повышение мотивации, энергии к занятиям, развитие личностных талантов – проблема сегодняшнего дня. Как уже отмечалось, на сегодняшний день главная задача системы образования в стране – довести уровень образования подрастающего поколения до международного уровня путем перехода к национальной модели образования. В этом направлении перед учителями стоит необходимость создания благоприятных условий для развития личности с применением новых технологий обучения и воспитания. Необходимо использовать новые технологии обучения, отвечающие современным требованиям.</w:t>
      </w:r>
    </w:p>
    <w:p w14:paraId="0EE05631" w14:textId="77777777" w:rsidR="00D21C97" w:rsidRDefault="00F34E6A" w:rsidP="00D21C97">
      <w:pPr>
        <w:spacing w:after="0" w:line="240" w:lineRule="auto"/>
        <w:ind w:firstLine="567"/>
        <w:rPr>
          <w:rFonts w:ascii="Times New Roman" w:eastAsia="Arial" w:hAnsi="Times New Roman" w:cs="Times New Roman"/>
          <w:sz w:val="20"/>
          <w:szCs w:val="20"/>
          <w:lang w:val="ru" w:eastAsia="ru-RU"/>
        </w:rPr>
      </w:pPr>
      <w:r w:rsidRPr="00D21C97">
        <w:rPr>
          <w:rFonts w:ascii="Times New Roman" w:eastAsia="Arial" w:hAnsi="Times New Roman" w:cs="Times New Roman"/>
          <w:sz w:val="20"/>
          <w:szCs w:val="20"/>
          <w:lang w:val="ru" w:eastAsia="ru-RU"/>
        </w:rPr>
        <w:t>Особое значение в процессе педагогического поиска имеет внедрение в учебный процесс применения новых методик в воспитании и обучении учащихся. Для повышения познавательного интереса учащихся к эффективности урока изучаются материалы темы, которые имеют различную поисковую направленность.</w:t>
      </w:r>
    </w:p>
    <w:p w14:paraId="41458E9E" w14:textId="4F5749A7" w:rsidR="008E02A0" w:rsidRPr="00D21C97" w:rsidRDefault="00530755" w:rsidP="00D21C97">
      <w:pPr>
        <w:spacing w:after="0" w:line="240" w:lineRule="auto"/>
        <w:ind w:firstLine="567"/>
        <w:rPr>
          <w:rFonts w:ascii="Times New Roman" w:eastAsia="Arial" w:hAnsi="Times New Roman" w:cs="Times New Roman"/>
          <w:sz w:val="20"/>
          <w:szCs w:val="20"/>
          <w:lang w:val="ru" w:eastAsia="ru-RU"/>
        </w:rPr>
      </w:pPr>
      <w:r w:rsidRPr="00D21C97">
        <w:rPr>
          <w:rFonts w:ascii="Times New Roman" w:hAnsi="Times New Roman" w:cs="Times New Roman"/>
          <w:sz w:val="20"/>
          <w:szCs w:val="20"/>
          <w:shd w:val="clear" w:color="auto" w:fill="FFFFFF"/>
        </w:rPr>
        <w:t>С целью повышения у учащихся интереса к учению, развития их познавательных способностей, расширения кругозора</w:t>
      </w:r>
      <w:r w:rsidR="00CA3979" w:rsidRPr="00D21C97">
        <w:rPr>
          <w:rFonts w:ascii="Times New Roman" w:hAnsi="Times New Roman" w:cs="Times New Roman"/>
          <w:sz w:val="20"/>
          <w:szCs w:val="20"/>
          <w:shd w:val="clear" w:color="auto" w:fill="FFFFFF"/>
        </w:rPr>
        <w:t>.</w:t>
      </w:r>
    </w:p>
    <w:p w14:paraId="70AC09C0" w14:textId="33033649" w:rsidR="008E02A0" w:rsidRPr="00D21C97" w:rsidRDefault="008E02A0" w:rsidP="00D21C97">
      <w:pPr>
        <w:spacing w:after="0" w:line="240" w:lineRule="auto"/>
        <w:rPr>
          <w:rFonts w:ascii="Times New Roman" w:hAnsi="Times New Roman" w:cs="Times New Roman"/>
          <w:sz w:val="20"/>
          <w:szCs w:val="20"/>
          <w:shd w:val="clear" w:color="auto" w:fill="FFFFFF"/>
          <w:lang w:val="kk-KZ"/>
        </w:rPr>
      </w:pPr>
      <w:r w:rsidRPr="00D21C97">
        <w:rPr>
          <w:rFonts w:ascii="Times New Roman" w:hAnsi="Times New Roman" w:cs="Times New Roman"/>
          <w:noProof/>
          <w:sz w:val="20"/>
          <w:szCs w:val="20"/>
          <w:shd w:val="clear" w:color="auto" w:fill="FFFFFF"/>
          <w:lang w:eastAsia="ru-RU"/>
        </w:rPr>
        <w:lastRenderedPageBreak/>
        <w:drawing>
          <wp:inline distT="0" distB="0" distL="0" distR="0" wp14:anchorId="1D465E2C" wp14:editId="0B10EDE2">
            <wp:extent cx="5583555" cy="34763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3555" cy="3476318"/>
                    </a:xfrm>
                    <a:prstGeom prst="rect">
                      <a:avLst/>
                    </a:prstGeom>
                    <a:noFill/>
                  </pic:spPr>
                </pic:pic>
              </a:graphicData>
            </a:graphic>
          </wp:inline>
        </w:drawing>
      </w:r>
    </w:p>
    <w:p w14:paraId="48CF9213" w14:textId="77777777" w:rsidR="00D21C97" w:rsidRDefault="00217764" w:rsidP="00D21C97">
      <w:pPr>
        <w:spacing w:after="0" w:line="240" w:lineRule="auto"/>
        <w:ind w:firstLine="567"/>
        <w:rPr>
          <w:rFonts w:ascii="Times New Roman" w:hAnsi="Times New Roman" w:cs="Times New Roman"/>
          <w:sz w:val="20"/>
          <w:szCs w:val="20"/>
          <w:shd w:val="clear" w:color="auto" w:fill="FFFFFF"/>
          <w:lang w:val="kk-KZ"/>
        </w:rPr>
      </w:pPr>
      <w:r w:rsidRPr="00D21C97">
        <w:rPr>
          <w:rFonts w:ascii="Times New Roman" w:hAnsi="Times New Roman" w:cs="Times New Roman"/>
          <w:sz w:val="20"/>
          <w:szCs w:val="20"/>
          <w:shd w:val="clear" w:color="auto" w:fill="FFFFFF"/>
          <w:lang w:val="kk-KZ"/>
        </w:rPr>
        <w:t>В общеобразовательной средней школе №131 под руководством Жарасовой Кульжан Спандияровны п</w:t>
      </w:r>
      <w:proofErr w:type="spellStart"/>
      <w:r w:rsidR="00F33871" w:rsidRPr="00D21C97">
        <w:rPr>
          <w:rFonts w:ascii="Times New Roman" w:hAnsi="Times New Roman" w:cs="Times New Roman"/>
          <w:sz w:val="20"/>
          <w:szCs w:val="20"/>
          <w:shd w:val="clear" w:color="auto" w:fill="FFFFFF"/>
        </w:rPr>
        <w:t>роводятся</w:t>
      </w:r>
      <w:proofErr w:type="spellEnd"/>
      <w:r w:rsidR="00F33871" w:rsidRPr="00D21C97">
        <w:rPr>
          <w:rFonts w:ascii="Times New Roman" w:hAnsi="Times New Roman" w:cs="Times New Roman"/>
          <w:sz w:val="20"/>
          <w:szCs w:val="20"/>
          <w:shd w:val="clear" w:color="auto" w:fill="FFFFFF"/>
        </w:rPr>
        <w:t xml:space="preserve"> различные конкурсы и олимпиады для школьников.</w:t>
      </w:r>
    </w:p>
    <w:p w14:paraId="2A3C3E45" w14:textId="77777777" w:rsidR="00D21C97" w:rsidRDefault="00F33871" w:rsidP="00D21C97">
      <w:pPr>
        <w:spacing w:after="0" w:line="240" w:lineRule="auto"/>
        <w:ind w:firstLine="567"/>
        <w:rPr>
          <w:rFonts w:ascii="Times New Roman" w:hAnsi="Times New Roman" w:cs="Times New Roman"/>
          <w:sz w:val="20"/>
          <w:szCs w:val="20"/>
          <w:shd w:val="clear" w:color="auto" w:fill="FFFFFF"/>
          <w:lang w:val="kk-KZ"/>
        </w:rPr>
      </w:pPr>
      <w:r w:rsidRPr="00D21C97">
        <w:rPr>
          <w:rFonts w:ascii="Times New Roman" w:hAnsi="Times New Roman" w:cs="Times New Roman"/>
          <w:sz w:val="20"/>
          <w:szCs w:val="20"/>
          <w:shd w:val="clear" w:color="auto" w:fill="FFFFFF"/>
        </w:rPr>
        <w:t>РГКП Республиканский научно-практический центр</w:t>
      </w:r>
      <w:r w:rsidR="00BE0EB6" w:rsidRPr="00D21C97">
        <w:rPr>
          <w:rFonts w:ascii="Times New Roman" w:eastAsia="MS Gothic" w:hAnsi="Times New Roman" w:cs="Times New Roman"/>
          <w:sz w:val="20"/>
          <w:szCs w:val="20"/>
          <w:shd w:val="clear" w:color="auto" w:fill="FFFFFF"/>
        </w:rPr>
        <w:t xml:space="preserve"> «</w:t>
      </w:r>
      <w:proofErr w:type="spellStart"/>
      <w:r w:rsidR="00BE0EB6" w:rsidRPr="00D21C97">
        <w:rPr>
          <w:rFonts w:ascii="Times New Roman" w:eastAsia="MS Gothic" w:hAnsi="Times New Roman" w:cs="Times New Roman"/>
          <w:sz w:val="20"/>
          <w:szCs w:val="20"/>
          <w:shd w:val="clear" w:color="auto" w:fill="FFFFFF"/>
        </w:rPr>
        <w:t>Дарын</w:t>
      </w:r>
      <w:proofErr w:type="spellEnd"/>
      <w:r w:rsidR="00BE0EB6" w:rsidRPr="00D21C97">
        <w:rPr>
          <w:rFonts w:ascii="Times New Roman" w:eastAsia="MS Gothic" w:hAnsi="Times New Roman" w:cs="Times New Roman"/>
          <w:sz w:val="20"/>
          <w:szCs w:val="20"/>
          <w:shd w:val="clear" w:color="auto" w:fill="FFFFFF"/>
        </w:rPr>
        <w:t xml:space="preserve">» </w:t>
      </w:r>
      <w:r w:rsidRPr="00D21C97">
        <w:rPr>
          <w:rFonts w:ascii="Times New Roman" w:hAnsi="Times New Roman" w:cs="Times New Roman"/>
          <w:sz w:val="20"/>
          <w:szCs w:val="20"/>
          <w:shd w:val="clear" w:color="auto" w:fill="FFFFFF"/>
        </w:rPr>
        <w:t xml:space="preserve">Министерство просвещения РК в период с 26 по 29 февраля 2024 года </w:t>
      </w:r>
      <w:r w:rsidR="00217764" w:rsidRPr="00D21C97">
        <w:rPr>
          <w:rFonts w:ascii="Times New Roman" w:hAnsi="Times New Roman" w:cs="Times New Roman"/>
          <w:sz w:val="20"/>
          <w:szCs w:val="20"/>
          <w:shd w:val="clear" w:color="auto" w:fill="FFFFFF"/>
          <w:lang w:val="kk-KZ"/>
        </w:rPr>
        <w:t>организовал</w:t>
      </w:r>
      <w:r w:rsidRPr="00D21C97">
        <w:rPr>
          <w:rFonts w:ascii="Times New Roman" w:hAnsi="Times New Roman" w:cs="Times New Roman"/>
          <w:sz w:val="20"/>
          <w:szCs w:val="20"/>
          <w:shd w:val="clear" w:color="auto" w:fill="FFFFFF"/>
        </w:rPr>
        <w:t xml:space="preserve"> интеллектуальную олимпиаду </w:t>
      </w:r>
      <w:r w:rsidRPr="00D21C97">
        <w:rPr>
          <w:rFonts w:ascii="Times New Roman" w:eastAsia="MS Gothic" w:hAnsi="Times New Roman" w:cs="Times New Roman"/>
          <w:sz w:val="20"/>
          <w:szCs w:val="20"/>
          <w:shd w:val="clear" w:color="auto" w:fill="FFFFFF"/>
        </w:rPr>
        <w:t>《</w:t>
      </w:r>
      <w:proofErr w:type="spellStart"/>
      <w:r w:rsidRPr="00D21C97">
        <w:rPr>
          <w:rFonts w:ascii="Times New Roman" w:hAnsi="Times New Roman" w:cs="Times New Roman"/>
          <w:sz w:val="20"/>
          <w:szCs w:val="20"/>
          <w:shd w:val="clear" w:color="auto" w:fill="FFFFFF"/>
        </w:rPr>
        <w:t>Акбота</w:t>
      </w:r>
      <w:proofErr w:type="spellEnd"/>
      <w:r w:rsidR="00BE0EB6" w:rsidRPr="00D21C97">
        <w:rPr>
          <w:rFonts w:ascii="Times New Roman" w:eastAsia="MS Gothic" w:hAnsi="Times New Roman" w:cs="Times New Roman"/>
          <w:sz w:val="20"/>
          <w:szCs w:val="20"/>
          <w:shd w:val="clear" w:color="auto" w:fill="FFFFFF"/>
        </w:rPr>
        <w:t>».</w:t>
      </w:r>
    </w:p>
    <w:p w14:paraId="2ACEB3B8" w14:textId="642DA0F3" w:rsidR="009F7CA7" w:rsidRPr="00D21C97" w:rsidRDefault="00BE0EB6" w:rsidP="00D21C97">
      <w:pPr>
        <w:spacing w:after="0" w:line="240" w:lineRule="auto"/>
        <w:ind w:firstLine="567"/>
        <w:rPr>
          <w:rFonts w:ascii="Times New Roman" w:hAnsi="Times New Roman" w:cs="Times New Roman"/>
          <w:sz w:val="20"/>
          <w:szCs w:val="20"/>
          <w:shd w:val="clear" w:color="auto" w:fill="FFFFFF"/>
        </w:rPr>
      </w:pPr>
      <w:r w:rsidRPr="00D21C97">
        <w:rPr>
          <w:rFonts w:ascii="Times New Roman" w:hAnsi="Times New Roman" w:cs="Times New Roman"/>
          <w:sz w:val="20"/>
          <w:szCs w:val="20"/>
          <w:shd w:val="clear" w:color="auto" w:fill="FFFFFF"/>
        </w:rPr>
        <w:t>Участни</w:t>
      </w:r>
      <w:r w:rsidR="00D21C97" w:rsidRPr="00D21C97">
        <w:rPr>
          <w:rFonts w:ascii="Times New Roman" w:hAnsi="Times New Roman" w:cs="Times New Roman"/>
          <w:sz w:val="20"/>
          <w:szCs w:val="20"/>
          <w:shd w:val="clear" w:color="auto" w:fill="FFFFFF"/>
        </w:rPr>
        <w:t>ками олимпиады были учащиеся 8-</w:t>
      </w:r>
      <w:r w:rsidRPr="00D21C97">
        <w:rPr>
          <w:rFonts w:ascii="Times New Roman" w:hAnsi="Times New Roman" w:cs="Times New Roman"/>
          <w:sz w:val="20"/>
          <w:szCs w:val="20"/>
          <w:shd w:val="clear" w:color="auto" w:fill="FFFFFF"/>
        </w:rPr>
        <w:t>ых классов</w:t>
      </w:r>
      <w:r w:rsidR="008F6FC7" w:rsidRPr="00D21C97">
        <w:rPr>
          <w:rFonts w:ascii="Times New Roman" w:hAnsi="Times New Roman" w:cs="Times New Roman"/>
          <w:sz w:val="20"/>
          <w:szCs w:val="20"/>
          <w:shd w:val="clear" w:color="auto" w:fill="FFFFFF"/>
        </w:rPr>
        <w:t xml:space="preserve"> под руководством учите</w:t>
      </w:r>
      <w:r w:rsidR="00D21C97" w:rsidRPr="00D21C97">
        <w:rPr>
          <w:rFonts w:ascii="Times New Roman" w:hAnsi="Times New Roman" w:cs="Times New Roman"/>
          <w:sz w:val="20"/>
          <w:szCs w:val="20"/>
          <w:shd w:val="clear" w:color="auto" w:fill="FFFFFF"/>
        </w:rPr>
        <w:t xml:space="preserve">ля русского языка и литературы </w:t>
      </w:r>
      <w:proofErr w:type="spellStart"/>
      <w:r w:rsidR="008F6FC7" w:rsidRPr="00D21C97">
        <w:rPr>
          <w:rFonts w:ascii="Times New Roman" w:hAnsi="Times New Roman" w:cs="Times New Roman"/>
          <w:sz w:val="20"/>
          <w:szCs w:val="20"/>
          <w:shd w:val="clear" w:color="auto" w:fill="FFFFFF"/>
        </w:rPr>
        <w:t>Байтуковой</w:t>
      </w:r>
      <w:proofErr w:type="spellEnd"/>
      <w:r w:rsidR="008F6FC7" w:rsidRPr="00D21C97">
        <w:rPr>
          <w:rFonts w:ascii="Times New Roman" w:hAnsi="Times New Roman" w:cs="Times New Roman"/>
          <w:sz w:val="20"/>
          <w:szCs w:val="20"/>
          <w:shd w:val="clear" w:color="auto" w:fill="FFFFFF"/>
        </w:rPr>
        <w:t xml:space="preserve"> </w:t>
      </w:r>
      <w:proofErr w:type="spellStart"/>
      <w:r w:rsidR="008F6FC7" w:rsidRPr="00D21C97">
        <w:rPr>
          <w:rFonts w:ascii="Times New Roman" w:hAnsi="Times New Roman" w:cs="Times New Roman"/>
          <w:sz w:val="20"/>
          <w:szCs w:val="20"/>
          <w:shd w:val="clear" w:color="auto" w:fill="FFFFFF"/>
        </w:rPr>
        <w:t>Сабиры</w:t>
      </w:r>
      <w:proofErr w:type="spellEnd"/>
      <w:r w:rsidR="008F6FC7" w:rsidRPr="00D21C97">
        <w:rPr>
          <w:rFonts w:ascii="Times New Roman" w:hAnsi="Times New Roman" w:cs="Times New Roman"/>
          <w:sz w:val="20"/>
          <w:szCs w:val="20"/>
          <w:shd w:val="clear" w:color="auto" w:fill="FFFFFF"/>
        </w:rPr>
        <w:t xml:space="preserve"> </w:t>
      </w:r>
      <w:proofErr w:type="spellStart"/>
      <w:r w:rsidR="008F6FC7" w:rsidRPr="00D21C97">
        <w:rPr>
          <w:rFonts w:ascii="Times New Roman" w:hAnsi="Times New Roman" w:cs="Times New Roman"/>
          <w:sz w:val="20"/>
          <w:szCs w:val="20"/>
          <w:shd w:val="clear" w:color="auto" w:fill="FFFFFF"/>
        </w:rPr>
        <w:t>Кадырбековны</w:t>
      </w:r>
      <w:proofErr w:type="spellEnd"/>
      <w:r w:rsidR="009F7CA7" w:rsidRPr="00D21C97">
        <w:rPr>
          <w:rFonts w:ascii="Times New Roman" w:hAnsi="Times New Roman" w:cs="Times New Roman"/>
          <w:sz w:val="20"/>
          <w:szCs w:val="20"/>
          <w:shd w:val="clear" w:color="auto" w:fill="FFFFFF"/>
        </w:rPr>
        <w:t>,</w:t>
      </w:r>
      <w:r w:rsidR="008F6FC7" w:rsidRPr="00D21C97">
        <w:rPr>
          <w:rFonts w:ascii="Times New Roman" w:hAnsi="Times New Roman" w:cs="Times New Roman"/>
          <w:sz w:val="20"/>
          <w:szCs w:val="20"/>
          <w:shd w:val="clear" w:color="auto" w:fill="FFFFFF"/>
        </w:rPr>
        <w:t xml:space="preserve"> </w:t>
      </w:r>
      <w:r w:rsidR="009F7CA7" w:rsidRPr="00D21C97">
        <w:rPr>
          <w:rFonts w:ascii="Times New Roman" w:hAnsi="Times New Roman" w:cs="Times New Roman"/>
          <w:sz w:val="20"/>
          <w:szCs w:val="20"/>
          <w:shd w:val="clear" w:color="auto" w:fill="FFFFFF"/>
        </w:rPr>
        <w:t>получили призов</w:t>
      </w:r>
      <w:r w:rsidR="009F7CA7" w:rsidRPr="00D21C97">
        <w:rPr>
          <w:rFonts w:ascii="Times New Roman" w:hAnsi="Times New Roman" w:cs="Times New Roman"/>
          <w:sz w:val="20"/>
          <w:szCs w:val="20"/>
          <w:shd w:val="clear" w:color="auto" w:fill="FFFFFF"/>
          <w:lang w:val="kk-KZ"/>
        </w:rPr>
        <w:t xml:space="preserve">ое </w:t>
      </w:r>
      <w:r w:rsidR="009F7CA7" w:rsidRPr="00D21C97">
        <w:rPr>
          <w:rFonts w:ascii="Times New Roman" w:hAnsi="Times New Roman" w:cs="Times New Roman"/>
          <w:sz w:val="20"/>
          <w:szCs w:val="20"/>
          <w:shd w:val="clear" w:color="auto" w:fill="FFFFFF"/>
          <w:lang w:val="en-US"/>
        </w:rPr>
        <w:t>I</w:t>
      </w:r>
      <w:r w:rsidR="009F7CA7" w:rsidRPr="00D21C97">
        <w:rPr>
          <w:rFonts w:ascii="Times New Roman" w:hAnsi="Times New Roman" w:cs="Times New Roman"/>
          <w:sz w:val="20"/>
          <w:szCs w:val="20"/>
          <w:shd w:val="clear" w:color="auto" w:fill="FFFFFF"/>
        </w:rPr>
        <w:t xml:space="preserve"> мест</w:t>
      </w:r>
      <w:r w:rsidR="009F7CA7" w:rsidRPr="00D21C97">
        <w:rPr>
          <w:rFonts w:ascii="Times New Roman" w:hAnsi="Times New Roman" w:cs="Times New Roman"/>
          <w:sz w:val="20"/>
          <w:szCs w:val="20"/>
          <w:shd w:val="clear" w:color="auto" w:fill="FFFFFF"/>
          <w:lang w:val="kk-KZ"/>
        </w:rPr>
        <w:t>о</w:t>
      </w:r>
      <w:r w:rsidR="009F7CA7" w:rsidRPr="00D21C97">
        <w:rPr>
          <w:rFonts w:ascii="Times New Roman" w:hAnsi="Times New Roman" w:cs="Times New Roman"/>
          <w:sz w:val="20"/>
          <w:szCs w:val="20"/>
          <w:shd w:val="clear" w:color="auto" w:fill="FFFFFF"/>
        </w:rPr>
        <w:t xml:space="preserve">: </w:t>
      </w:r>
      <w:r w:rsidR="009F7CA7" w:rsidRPr="00D21C97">
        <w:rPr>
          <w:rFonts w:ascii="Times New Roman" w:hAnsi="Times New Roman" w:cs="Times New Roman"/>
          <w:sz w:val="20"/>
          <w:szCs w:val="20"/>
          <w:shd w:val="clear" w:color="auto" w:fill="FFFFFF"/>
          <w:lang w:val="kk-KZ"/>
        </w:rPr>
        <w:t>Зиябек Каусар,</w:t>
      </w:r>
      <w:r w:rsidR="00D21C97" w:rsidRPr="00D21C97">
        <w:rPr>
          <w:rFonts w:ascii="Times New Roman" w:hAnsi="Times New Roman" w:cs="Times New Roman"/>
          <w:sz w:val="20"/>
          <w:szCs w:val="20"/>
          <w:shd w:val="clear" w:color="auto" w:fill="FFFFFF"/>
          <w:lang w:val="kk-KZ"/>
        </w:rPr>
        <w:t xml:space="preserve"> </w:t>
      </w:r>
      <w:r w:rsidR="009F7CA7" w:rsidRPr="00D21C97">
        <w:rPr>
          <w:rFonts w:ascii="Times New Roman" w:hAnsi="Times New Roman" w:cs="Times New Roman"/>
          <w:sz w:val="20"/>
          <w:szCs w:val="20"/>
          <w:shd w:val="clear" w:color="auto" w:fill="FFFFFF"/>
          <w:lang w:val="kk-KZ"/>
        </w:rPr>
        <w:t>Мохаммад Шах Фердаус,</w:t>
      </w:r>
      <w:r w:rsidR="00D21C97" w:rsidRPr="00D21C97">
        <w:rPr>
          <w:rFonts w:ascii="Times New Roman" w:hAnsi="Times New Roman" w:cs="Times New Roman"/>
          <w:sz w:val="20"/>
          <w:szCs w:val="20"/>
          <w:shd w:val="clear" w:color="auto" w:fill="FFFFFF"/>
          <w:lang w:val="kk-KZ"/>
        </w:rPr>
        <w:t xml:space="preserve"> </w:t>
      </w:r>
      <w:r w:rsidR="009F7CA7" w:rsidRPr="00D21C97">
        <w:rPr>
          <w:rFonts w:ascii="Times New Roman" w:hAnsi="Times New Roman" w:cs="Times New Roman"/>
          <w:sz w:val="20"/>
          <w:szCs w:val="20"/>
          <w:shd w:val="clear" w:color="auto" w:fill="FFFFFF"/>
          <w:lang w:val="kk-KZ"/>
        </w:rPr>
        <w:t>Өтел Бекпатша,</w:t>
      </w:r>
      <w:r w:rsidR="008F6FC7" w:rsidRPr="00D21C97">
        <w:rPr>
          <w:rFonts w:ascii="Times New Roman" w:hAnsi="Times New Roman" w:cs="Times New Roman"/>
          <w:sz w:val="20"/>
          <w:szCs w:val="20"/>
          <w:shd w:val="clear" w:color="auto" w:fill="FFFFFF"/>
          <w:lang w:val="kk-KZ"/>
        </w:rPr>
        <w:t xml:space="preserve"> </w:t>
      </w:r>
      <w:r w:rsidR="009F7CA7" w:rsidRPr="00D21C97">
        <w:rPr>
          <w:rFonts w:ascii="Times New Roman" w:hAnsi="Times New Roman" w:cs="Times New Roman"/>
          <w:sz w:val="20"/>
          <w:szCs w:val="20"/>
          <w:shd w:val="clear" w:color="auto" w:fill="FFFFFF"/>
          <w:lang w:val="kk-KZ"/>
        </w:rPr>
        <w:t>Айтжан Асылзат</w:t>
      </w:r>
      <w:r w:rsidR="009F7CA7" w:rsidRPr="00D21C97">
        <w:rPr>
          <w:rFonts w:ascii="Times New Roman" w:hAnsi="Times New Roman" w:cs="Times New Roman"/>
          <w:sz w:val="20"/>
          <w:szCs w:val="20"/>
          <w:shd w:val="clear" w:color="auto" w:fill="FFFFFF"/>
        </w:rPr>
        <w:t>;</w:t>
      </w:r>
    </w:p>
    <w:p w14:paraId="281F9BE4" w14:textId="02AA37BC" w:rsidR="008E02A0" w:rsidRPr="00D21C97" w:rsidRDefault="009F7CA7" w:rsidP="00D21C97">
      <w:pPr>
        <w:spacing w:after="0" w:line="240" w:lineRule="auto"/>
        <w:rPr>
          <w:rFonts w:ascii="Times New Roman" w:hAnsi="Times New Roman" w:cs="Times New Roman"/>
          <w:sz w:val="20"/>
          <w:szCs w:val="20"/>
          <w:shd w:val="clear" w:color="auto" w:fill="FFFFFF"/>
          <w:lang w:val="kk-KZ"/>
        </w:rPr>
      </w:pPr>
      <w:r w:rsidRPr="00D21C97">
        <w:rPr>
          <w:rFonts w:ascii="Times New Roman" w:hAnsi="Times New Roman" w:cs="Times New Roman"/>
          <w:sz w:val="20"/>
          <w:szCs w:val="20"/>
          <w:shd w:val="clear" w:color="auto" w:fill="FFFFFF"/>
          <w:lang w:val="en-US"/>
        </w:rPr>
        <w:t>III</w:t>
      </w:r>
      <w:r w:rsidR="00D21C97" w:rsidRPr="00D21C97">
        <w:rPr>
          <w:rFonts w:ascii="Times New Roman" w:hAnsi="Times New Roman" w:cs="Times New Roman"/>
          <w:sz w:val="20"/>
          <w:szCs w:val="20"/>
          <w:shd w:val="clear" w:color="auto" w:fill="FFFFFF"/>
          <w:lang w:val="kk-KZ"/>
        </w:rPr>
        <w:t xml:space="preserve"> </w:t>
      </w:r>
      <w:proofErr w:type="gramStart"/>
      <w:r w:rsidRPr="00D21C97">
        <w:rPr>
          <w:rFonts w:ascii="Times New Roman" w:hAnsi="Times New Roman" w:cs="Times New Roman"/>
          <w:sz w:val="20"/>
          <w:szCs w:val="20"/>
          <w:shd w:val="clear" w:color="auto" w:fill="FFFFFF"/>
          <w:lang w:val="kk-KZ"/>
        </w:rPr>
        <w:t>мест</w:t>
      </w:r>
      <w:r w:rsidR="00530755" w:rsidRPr="00D21C97">
        <w:rPr>
          <w:rFonts w:ascii="Times New Roman" w:hAnsi="Times New Roman" w:cs="Times New Roman"/>
          <w:sz w:val="20"/>
          <w:szCs w:val="20"/>
          <w:shd w:val="clear" w:color="auto" w:fill="FFFFFF"/>
          <w:lang w:val="kk-KZ"/>
        </w:rPr>
        <w:t>о</w:t>
      </w:r>
      <w:r w:rsidRPr="00D21C97">
        <w:rPr>
          <w:rFonts w:ascii="Times New Roman" w:hAnsi="Times New Roman" w:cs="Times New Roman"/>
          <w:sz w:val="20"/>
          <w:szCs w:val="20"/>
          <w:shd w:val="clear" w:color="auto" w:fill="FFFFFF"/>
          <w:lang w:val="kk-KZ"/>
        </w:rPr>
        <w:t xml:space="preserve"> </w:t>
      </w:r>
      <w:r w:rsidRPr="00D21C97">
        <w:rPr>
          <w:rFonts w:ascii="Times New Roman" w:hAnsi="Times New Roman" w:cs="Times New Roman"/>
          <w:sz w:val="20"/>
          <w:szCs w:val="20"/>
          <w:shd w:val="clear" w:color="auto" w:fill="FFFFFF"/>
        </w:rPr>
        <w:t>:</w:t>
      </w:r>
      <w:proofErr w:type="gramEnd"/>
      <w:r w:rsidRPr="00D21C97">
        <w:rPr>
          <w:rFonts w:ascii="Times New Roman" w:hAnsi="Times New Roman" w:cs="Times New Roman"/>
          <w:sz w:val="20"/>
          <w:szCs w:val="20"/>
          <w:shd w:val="clear" w:color="auto" w:fill="FFFFFF"/>
        </w:rPr>
        <w:t xml:space="preserve"> </w:t>
      </w:r>
      <w:r w:rsidRPr="00D21C97">
        <w:rPr>
          <w:rFonts w:ascii="Times New Roman" w:hAnsi="Times New Roman" w:cs="Times New Roman"/>
          <w:sz w:val="20"/>
          <w:szCs w:val="20"/>
          <w:shd w:val="clear" w:color="auto" w:fill="FFFFFF"/>
          <w:lang w:val="kk-KZ"/>
        </w:rPr>
        <w:t>Әділбек Арман,</w:t>
      </w:r>
      <w:r w:rsidR="00D21C97" w:rsidRPr="00D21C97">
        <w:rPr>
          <w:rFonts w:ascii="Times New Roman" w:hAnsi="Times New Roman" w:cs="Times New Roman"/>
          <w:sz w:val="20"/>
          <w:szCs w:val="20"/>
          <w:shd w:val="clear" w:color="auto" w:fill="FFFFFF"/>
          <w:lang w:val="kk-KZ"/>
        </w:rPr>
        <w:t xml:space="preserve"> </w:t>
      </w:r>
      <w:r w:rsidRPr="00D21C97">
        <w:rPr>
          <w:rFonts w:ascii="Times New Roman" w:hAnsi="Times New Roman" w:cs="Times New Roman"/>
          <w:sz w:val="20"/>
          <w:szCs w:val="20"/>
          <w:shd w:val="clear" w:color="auto" w:fill="FFFFFF"/>
          <w:lang w:val="kk-KZ"/>
        </w:rPr>
        <w:t>Нұрғали Мадина.</w:t>
      </w:r>
    </w:p>
    <w:p w14:paraId="5CD742B8" w14:textId="77777777" w:rsidR="00D21C97" w:rsidRDefault="008E02A0" w:rsidP="00D21C97">
      <w:pPr>
        <w:spacing w:after="0" w:line="240" w:lineRule="auto"/>
        <w:rPr>
          <w:rFonts w:ascii="Times New Roman" w:hAnsi="Times New Roman" w:cs="Times New Roman"/>
          <w:sz w:val="20"/>
          <w:szCs w:val="20"/>
          <w:shd w:val="clear" w:color="auto" w:fill="FFFFFF"/>
          <w:lang w:val="kk-KZ"/>
        </w:rPr>
      </w:pPr>
      <w:r w:rsidRPr="00D21C97">
        <w:rPr>
          <w:rFonts w:ascii="Times New Roman" w:hAnsi="Times New Roman" w:cs="Times New Roman"/>
          <w:noProof/>
          <w:sz w:val="20"/>
          <w:szCs w:val="20"/>
          <w:shd w:val="clear" w:color="auto" w:fill="FFFFFF"/>
          <w:lang w:eastAsia="ru-RU"/>
        </w:rPr>
        <w:drawing>
          <wp:inline distT="0" distB="0" distL="0" distR="0" wp14:anchorId="458479D8" wp14:editId="06433F12">
            <wp:extent cx="272415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3124200"/>
                    </a:xfrm>
                    <a:prstGeom prst="rect">
                      <a:avLst/>
                    </a:prstGeom>
                    <a:noFill/>
                  </pic:spPr>
                </pic:pic>
              </a:graphicData>
            </a:graphic>
          </wp:inline>
        </w:drawing>
      </w:r>
    </w:p>
    <w:p w14:paraId="20AE77A6" w14:textId="77777777" w:rsidR="00D21C97" w:rsidRDefault="00217764" w:rsidP="00D21C97">
      <w:pPr>
        <w:spacing w:after="0" w:line="240" w:lineRule="auto"/>
        <w:ind w:firstLine="567"/>
        <w:rPr>
          <w:rFonts w:ascii="Times New Roman" w:hAnsi="Times New Roman" w:cs="Times New Roman"/>
          <w:sz w:val="20"/>
          <w:szCs w:val="20"/>
          <w:shd w:val="clear" w:color="auto" w:fill="FFFFFF"/>
          <w:lang w:val="kk-KZ"/>
        </w:rPr>
      </w:pPr>
      <w:r w:rsidRPr="00D21C97">
        <w:rPr>
          <w:rFonts w:ascii="Times New Roman" w:hAnsi="Times New Roman" w:cs="Times New Roman"/>
          <w:sz w:val="20"/>
          <w:szCs w:val="20"/>
          <w:shd w:val="clear" w:color="auto" w:fill="FFFFFF"/>
          <w:lang w:val="kk-KZ"/>
        </w:rPr>
        <w:t>А также Методическим центром управления образования города Шымкент был организован конкурс на тему «Бірлігі бүтін елдің түтіні түзу ұшар». На этом конкурсе участвовала ученица 8 «В» класса Нургали Мадина,</w:t>
      </w:r>
      <w:r w:rsidR="008F6FC7" w:rsidRPr="00D21C97">
        <w:rPr>
          <w:rFonts w:ascii="Times New Roman" w:hAnsi="Times New Roman" w:cs="Times New Roman"/>
          <w:sz w:val="20"/>
          <w:szCs w:val="20"/>
          <w:shd w:val="clear" w:color="auto" w:fill="FFFFFF"/>
          <w:lang w:val="kk-KZ"/>
        </w:rPr>
        <w:t xml:space="preserve"> </w:t>
      </w:r>
      <w:r w:rsidRPr="00D21C97">
        <w:rPr>
          <w:rFonts w:ascii="Times New Roman" w:hAnsi="Times New Roman" w:cs="Times New Roman"/>
          <w:sz w:val="20"/>
          <w:szCs w:val="20"/>
          <w:shd w:val="clear" w:color="auto" w:fill="FFFFFF"/>
          <w:lang w:val="kk-KZ"/>
        </w:rPr>
        <w:t xml:space="preserve">и заняла призовое </w:t>
      </w:r>
      <w:r w:rsidR="003B3875" w:rsidRPr="00D21C97">
        <w:rPr>
          <w:rFonts w:ascii="Times New Roman" w:hAnsi="Times New Roman" w:cs="Times New Roman"/>
          <w:sz w:val="20"/>
          <w:szCs w:val="20"/>
          <w:shd w:val="clear" w:color="auto" w:fill="FFFFFF"/>
          <w:lang w:val="en-US"/>
        </w:rPr>
        <w:t>II</w:t>
      </w:r>
      <w:r w:rsidR="003B3875" w:rsidRPr="00D21C97">
        <w:rPr>
          <w:rFonts w:ascii="Times New Roman" w:hAnsi="Times New Roman" w:cs="Times New Roman"/>
          <w:sz w:val="20"/>
          <w:szCs w:val="20"/>
          <w:shd w:val="clear" w:color="auto" w:fill="FFFFFF"/>
        </w:rPr>
        <w:t xml:space="preserve"> место.</w:t>
      </w:r>
    </w:p>
    <w:p w14:paraId="02E7C881" w14:textId="6030DBF7" w:rsidR="00F33871" w:rsidRPr="00D21C97" w:rsidRDefault="003B3875" w:rsidP="00D21C97">
      <w:pPr>
        <w:spacing w:after="0" w:line="240" w:lineRule="auto"/>
        <w:ind w:firstLine="567"/>
        <w:rPr>
          <w:rFonts w:ascii="Times New Roman" w:hAnsi="Times New Roman" w:cs="Times New Roman"/>
          <w:sz w:val="20"/>
          <w:szCs w:val="20"/>
          <w:shd w:val="clear" w:color="auto" w:fill="FFFFFF"/>
          <w:lang w:val="kk-KZ"/>
        </w:rPr>
      </w:pPr>
      <w:r w:rsidRPr="00D21C97">
        <w:rPr>
          <w:rFonts w:ascii="Times New Roman" w:hAnsi="Times New Roman" w:cs="Times New Roman"/>
          <w:sz w:val="20"/>
          <w:szCs w:val="20"/>
          <w:shd w:val="clear" w:color="auto" w:fill="FFFFFF"/>
        </w:rPr>
        <w:t>Учиться всегда прекрасно! Книги дарят силу и независимость, уверенность в себе. Поздравляю</w:t>
      </w:r>
      <w:r w:rsidR="00530755" w:rsidRPr="00D21C97">
        <w:rPr>
          <w:rFonts w:ascii="Times New Roman" w:hAnsi="Times New Roman" w:cs="Times New Roman"/>
          <w:sz w:val="20"/>
          <w:szCs w:val="20"/>
          <w:shd w:val="clear" w:color="auto" w:fill="FFFFFF"/>
        </w:rPr>
        <w:t xml:space="preserve"> моих учеников с успешными результатами, </w:t>
      </w:r>
      <w:proofErr w:type="gramStart"/>
      <w:r w:rsidRPr="00D21C97">
        <w:rPr>
          <w:rFonts w:ascii="Times New Roman" w:hAnsi="Times New Roman" w:cs="Times New Roman"/>
          <w:sz w:val="20"/>
          <w:szCs w:val="20"/>
          <w:shd w:val="clear" w:color="auto" w:fill="FFFFFF"/>
        </w:rPr>
        <w:t>желаю никогда не терять интерес к свежей</w:t>
      </w:r>
      <w:proofErr w:type="gramEnd"/>
      <w:r w:rsidRPr="00D21C97">
        <w:rPr>
          <w:rFonts w:ascii="Times New Roman" w:hAnsi="Times New Roman" w:cs="Times New Roman"/>
          <w:sz w:val="20"/>
          <w:szCs w:val="20"/>
          <w:shd w:val="clear" w:color="auto" w:fill="FFFFFF"/>
        </w:rPr>
        <w:t xml:space="preserve"> информации, постоянно открывать для себя новые гор</w:t>
      </w:r>
      <w:r w:rsidR="00530755" w:rsidRPr="00D21C97">
        <w:rPr>
          <w:rFonts w:ascii="Times New Roman" w:hAnsi="Times New Roman" w:cs="Times New Roman"/>
          <w:sz w:val="20"/>
          <w:szCs w:val="20"/>
          <w:shd w:val="clear" w:color="auto" w:fill="FFFFFF"/>
        </w:rPr>
        <w:t>и</w:t>
      </w:r>
      <w:r w:rsidRPr="00D21C97">
        <w:rPr>
          <w:rFonts w:ascii="Times New Roman" w:hAnsi="Times New Roman" w:cs="Times New Roman"/>
          <w:sz w:val="20"/>
          <w:szCs w:val="20"/>
          <w:shd w:val="clear" w:color="auto" w:fill="FFFFFF"/>
        </w:rPr>
        <w:t>зонты и пожинать плоды успешной, насыщенной и счастливой жизни.</w:t>
      </w:r>
    </w:p>
    <w:sectPr w:rsidR="00F33871" w:rsidRPr="00D21C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FD4"/>
    <w:rsid w:val="00041D47"/>
    <w:rsid w:val="000A4415"/>
    <w:rsid w:val="000C5FD4"/>
    <w:rsid w:val="00175019"/>
    <w:rsid w:val="00217764"/>
    <w:rsid w:val="002B11C3"/>
    <w:rsid w:val="003B3875"/>
    <w:rsid w:val="00530755"/>
    <w:rsid w:val="0076046D"/>
    <w:rsid w:val="00875E6B"/>
    <w:rsid w:val="008E02A0"/>
    <w:rsid w:val="008F6FC7"/>
    <w:rsid w:val="009F7CA7"/>
    <w:rsid w:val="00BE0EB6"/>
    <w:rsid w:val="00CA3979"/>
    <w:rsid w:val="00CD1B93"/>
    <w:rsid w:val="00D21C97"/>
    <w:rsid w:val="00F33871"/>
    <w:rsid w:val="00F34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D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E6B"/>
    <w:rPr>
      <w:rFonts w:ascii="Tahoma" w:hAnsi="Tahoma" w:cs="Tahoma"/>
      <w:sz w:val="16"/>
      <w:szCs w:val="16"/>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875E6B"/>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875E6B"/>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E6B"/>
    <w:rPr>
      <w:rFonts w:ascii="Tahoma" w:hAnsi="Tahoma" w:cs="Tahoma"/>
      <w:sz w:val="16"/>
      <w:szCs w:val="16"/>
    </w:rPr>
  </w:style>
  <w:style w:type="paragraph" w:styleId="a5">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6"/>
    <w:uiPriority w:val="99"/>
    <w:unhideWhenUsed/>
    <w:rsid w:val="00875E6B"/>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6">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5"/>
    <w:uiPriority w:val="99"/>
    <w:rsid w:val="00875E6B"/>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98822">
      <w:bodyDiv w:val="1"/>
      <w:marLeft w:val="0"/>
      <w:marRight w:val="0"/>
      <w:marTop w:val="0"/>
      <w:marBottom w:val="0"/>
      <w:divBdr>
        <w:top w:val="none" w:sz="0" w:space="0" w:color="auto"/>
        <w:left w:val="none" w:sz="0" w:space="0" w:color="auto"/>
        <w:bottom w:val="none" w:sz="0" w:space="0" w:color="auto"/>
        <w:right w:val="none" w:sz="0" w:space="0" w:color="auto"/>
      </w:divBdr>
    </w:div>
    <w:div w:id="762723212">
      <w:bodyDiv w:val="1"/>
      <w:marLeft w:val="0"/>
      <w:marRight w:val="0"/>
      <w:marTop w:val="0"/>
      <w:marBottom w:val="0"/>
      <w:divBdr>
        <w:top w:val="none" w:sz="0" w:space="0" w:color="auto"/>
        <w:left w:val="none" w:sz="0" w:space="0" w:color="auto"/>
        <w:bottom w:val="none" w:sz="0" w:space="0" w:color="auto"/>
        <w:right w:val="none" w:sz="0" w:space="0" w:color="auto"/>
      </w:divBdr>
    </w:div>
    <w:div w:id="168369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Pages>
  <Words>479</Words>
  <Characters>2735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WQ</dc:creator>
  <cp:keywords/>
  <dc:description/>
  <cp:lastModifiedBy>Пользователь</cp:lastModifiedBy>
  <cp:revision>7</cp:revision>
  <dcterms:created xsi:type="dcterms:W3CDTF">2024-03-13T03:28:00Z</dcterms:created>
  <dcterms:modified xsi:type="dcterms:W3CDTF">2024-04-09T04:58:00Z</dcterms:modified>
</cp:coreProperties>
</file>